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067A50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-217170</wp:posOffset>
                </wp:positionV>
                <wp:extent cx="4916170" cy="1068705"/>
                <wp:effectExtent l="5080" t="11430" r="1270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83E" w:rsidRPr="00067A50" w:rsidRDefault="008E683E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10"/>
                                <w:szCs w:val="1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B33C94" w:rsidRPr="00067A50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67A50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4pt;margin-top:-17.1pt;width:387.1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">
                <v:textbox>
                  <w:txbxContent>
                    <w:p w:rsidR="008E683E" w:rsidRPr="00067A50" w:rsidRDefault="008E683E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10"/>
                          <w:szCs w:val="1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B33C94" w:rsidRPr="00067A50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67A50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B33C94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-248285</wp:posOffset>
                </wp:positionV>
                <wp:extent cx="1249680" cy="130048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30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AF14FC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694" cy="1057013"/>
                                  <wp:effectExtent l="19050" t="0" r="56" b="0"/>
                                  <wp:docPr id="4" name="Resim 2" descr="C:\Users\EFE\Desktop\Evrak Listeleri\canadian_flag_2_0_round_stickers-r1b18107b0c8849178806013a5a54c5d4_v9waf_8byvr_5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canadian_flag_2_0_round_stickers-r1b18107b0c8849178806013a5a54c5d4_v9waf_8byvr_5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916" cy="1064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7.25pt;margin-top:-19.55pt;width:98.4pt;height:102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" filled="f" stroked="f">
                <v:textbox style="mso-fit-shape-to-text:t">
                  <w:txbxContent>
                    <w:p w:rsidR="00971A3A" w:rsidRDefault="00AF14FC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7694" cy="1057013"/>
                            <wp:effectExtent l="19050" t="0" r="56" b="0"/>
                            <wp:docPr id="4" name="Resim 2" descr="C:\Users\EFE\Desktop\Evrak Listeleri\canadian_flag_2_0_round_stickers-r1b18107b0c8849178806013a5a54c5d4_v9waf_8byvr_5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canadian_flag_2_0_round_stickers-r1b18107b0c8849178806013a5a54c5d4_v9waf_8byvr_5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916" cy="1064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5933440</wp:posOffset>
                </wp:positionH>
                <wp:positionV relativeFrom="paragraph">
                  <wp:posOffset>-332740</wp:posOffset>
                </wp:positionV>
                <wp:extent cx="1084580" cy="1426210"/>
                <wp:effectExtent l="0" t="635" r="1905" b="190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142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8E683E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2304" cy="1182848"/>
                                  <wp:effectExtent l="19050" t="0" r="0" b="0"/>
                                  <wp:docPr id="2" name="Resim 1" descr="C:\Users\EFE\Desktop\Evrak Listeleri\Coat_of_arms_of_Canada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Coat_of_arms_of_Canada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786" cy="1184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7.2pt;margin-top:-26.2pt;width:85.4pt;height:112.3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wdtgIAAMA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" filled="f" stroked="f">
                <v:textbox style="mso-fit-shape-to-text:t">
                  <w:txbxContent>
                    <w:p w:rsidR="00971A3A" w:rsidRDefault="008E683E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82304" cy="1182848"/>
                            <wp:effectExtent l="19050" t="0" r="0" b="0"/>
                            <wp:docPr id="2" name="Resim 1" descr="C:\Users\EFE\Desktop\Evrak Listeleri\Coat_of_arms_of_Canada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Coat_of_arms_of_Canada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786" cy="1184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Pr="00AF14FC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20"/>
          <w:szCs w:val="20"/>
          <w:u w:val="single"/>
          <w:lang w:val="tr-TR"/>
        </w:rPr>
      </w:pPr>
    </w:p>
    <w:p w:rsidR="008E683E" w:rsidRDefault="008E683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067A50" w:rsidRDefault="00AF5DA2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7A50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KANADA</w:t>
      </w:r>
    </w:p>
    <w:p w:rsidR="004D6447" w:rsidRPr="00AF14FC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3" w:history="1">
        <w:r w:rsidR="003331F3" w:rsidRPr="00067A50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067A50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AF14FC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İlgili kuralların gerekliliklerini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yerine getirmek müracaat sahibinin sorumluluğunda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olduğundan,  belirtilen 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dökümanların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sunulmaması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başvurunun reddedilmesi için gerekçe oluşturacaktır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Vize görevlisi kararını sunmuş olduğunuz kanıtlar doğrultusunda verecektir. Vize görevlilerinin kişisel koşullarınız kadar, başvurunuzun nedenlerini de anlamaları büyük önem taşımaktadır. Bu nedenle Türkçe olan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tüm belgelerin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,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yazışmaların /mektupların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İngilizce'ye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tercüme edilmesi çok önemlidir.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Theme="minorBidi" w:hAnsiTheme="minorBidi"/>
          <w:sz w:val="18"/>
          <w:szCs w:val="18"/>
          <w:lang w:val="tr-TR"/>
        </w:rPr>
      </w:pP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u w:val="single"/>
          <w:lang w:val="tr-TR"/>
        </w:rPr>
        <w:t>İstenen Evraklar Listesi: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1.</w:t>
      </w:r>
      <w:r w:rsidRPr="00AF5DA2">
        <w:rPr>
          <w:rFonts w:asciiTheme="minorBidi" w:hAnsiTheme="minorBidi"/>
          <w:b/>
          <w:bCs/>
          <w:color w:val="0000FF"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Başvuru formu, tarafımızdan online olarak doldurulacaktır.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3. Eğer varsa eski pasaportlarınız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4.İki adet son 6 ay içerisinde çekilmiş </w:t>
      </w:r>
      <w:proofErr w:type="spellStart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biyometrik</w:t>
      </w:r>
      <w:proofErr w:type="spellEnd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fotoğraf (35x45mm ebatlı, baş boyu 31mm, fonu açık renk).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5. Geçerli pasaportunuzun işlem görmüş sayfalarının fotokopileri (ofisimizde çekilecek)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6. Vize harcının ödendiğine dair dekontun aslı (hesap bilgileri aşağıda mevcuttur),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7. Maddi Durumu Gösterir Belgeler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a.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Maaş bordroları veya gelirinizi gösterir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+ fotokopileri]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b.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[fotokopileri]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c.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Banka cüzdanları veya Banka Yazıları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asılları + fotokopileri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- Minimum son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3 aya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AF5DA2">
        <w:rPr>
          <w:rFonts w:asciiTheme="minorBidi" w:hAnsiTheme="minorBidi"/>
          <w:sz w:val="18"/>
          <w:szCs w:val="18"/>
          <w:lang w:val="tr-TR"/>
        </w:rPr>
        <w:t>antetli</w:t>
      </w:r>
      <w:proofErr w:type="gramEnd"/>
      <w:r w:rsidRPr="00AF5DA2">
        <w:rPr>
          <w:rFonts w:asciiTheme="minorBidi" w:hAnsiTheme="minorBidi"/>
          <w:sz w:val="18"/>
          <w:szCs w:val="18"/>
          <w:lang w:val="tr-TR"/>
        </w:rPr>
        <w:t xml:space="preserve"> kağıda hesap dökümü istenebilir.]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d.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ve fotokopileri]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e.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Malvarlığınız varsa bunu kanıtlayıcı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tapu, araç ruhsatı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f. 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>Limiti en yüksek 1 ya da 2 kredi kartınızın son ekstresi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8.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9.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öğrenci iseniz, lütfen öğrenci belgenizi ekleyiniz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10.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Sponsorunuz tarafından imzalanmış davet yazısı (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ve Kanada’daki maddi durumunu gösteren kanıtlar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</w:t>
      </w:r>
      <w:proofErr w:type="spellStart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wage</w:t>
      </w:r>
      <w:proofErr w:type="spellEnd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proofErr w:type="spellStart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slips</w:t>
      </w:r>
      <w:proofErr w:type="spellEnd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, bank </w:t>
      </w:r>
      <w:proofErr w:type="spellStart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statements</w:t>
      </w:r>
      <w:proofErr w:type="spellEnd"/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Kanada’da yasal kalma iznini gösterir belgeler (vize veya pasaport fotokopisi), uygun konaklama </w:t>
      </w:r>
      <w:proofErr w:type="gramStart"/>
      <w:r w:rsidRPr="00AF5DA2">
        <w:rPr>
          <w:rFonts w:asciiTheme="minorBidi" w:hAnsiTheme="minorBidi"/>
          <w:sz w:val="18"/>
          <w:szCs w:val="18"/>
          <w:lang w:val="tr-TR"/>
        </w:rPr>
        <w:t>imkanlarını</w:t>
      </w:r>
      <w:proofErr w:type="gramEnd"/>
      <w:r w:rsidRPr="00AF5DA2">
        <w:rPr>
          <w:rFonts w:asciiTheme="minorBidi" w:hAnsiTheme="minorBidi"/>
          <w:sz w:val="18"/>
          <w:szCs w:val="18"/>
          <w:lang w:val="tr-TR"/>
        </w:rPr>
        <w:t xml:space="preserve"> gösterir belgeler: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- Sponsorun evine ait belgeler: Elektrik, su, havagazı faturalarından biri veya kira kontratı/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mortgage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belgesi.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Sponsorunuz yoksa otel rezervasyonu yapılmalıdır.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11. </w:t>
      </w:r>
      <w:r w:rsidRPr="00AF14FC">
        <w:rPr>
          <w:rFonts w:asciiTheme="minorBidi" w:hAnsiTheme="minorBidi"/>
          <w:b/>
          <w:sz w:val="18"/>
          <w:szCs w:val="18"/>
          <w:lang w:val="tr-TR"/>
        </w:rPr>
        <w:t xml:space="preserve">18 yaşının altında anne-baba/veli ile seyahat etmeyen tüm çocuklar için noter tasdikli </w:t>
      </w:r>
      <w:proofErr w:type="spellStart"/>
      <w:r w:rsidRPr="00AF14FC">
        <w:rPr>
          <w:rFonts w:asciiTheme="minorBidi" w:hAnsiTheme="minorBidi"/>
          <w:b/>
          <w:sz w:val="18"/>
          <w:szCs w:val="18"/>
          <w:lang w:val="tr-TR"/>
        </w:rPr>
        <w:t>muvafakatname</w:t>
      </w:r>
      <w:proofErr w:type="spellEnd"/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. Çocuğun </w:t>
      </w:r>
      <w:r w:rsidRPr="00AF5DA2">
        <w:rPr>
          <w:rFonts w:asciiTheme="minorBidi" w:hAnsiTheme="minorBidi"/>
          <w:bCs/>
          <w:sz w:val="18"/>
          <w:szCs w:val="18"/>
          <w:u w:val="single"/>
          <w:lang w:val="tr-TR"/>
        </w:rPr>
        <w:t>tek başına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 seyahat edebileceği ibaresinin yazılması tavsiye edilir.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12.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Erkek müracaatçılar askerlik durumlarını açıklayıcı belge getirmelidirler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13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 xml:space="preserve">Vukuatlı nüfus kayıt örneği. </w:t>
      </w:r>
      <w:r w:rsidRPr="00AF5DA2">
        <w:rPr>
          <w:rFonts w:asciiTheme="minorBidi" w:hAnsiTheme="minorBidi"/>
          <w:sz w:val="18"/>
          <w:szCs w:val="18"/>
          <w:lang w:val="tr-TR"/>
        </w:rPr>
        <w:t>Başvuru sahibi evli ise eşi ve çocuklarıyla birlikte listelendiği şu anki kütüğü ile anne, baba ve kardeşleriyle listelendiği evlenmeden önceki eski kütüğü ayrı ayrı çıkartılacaktır.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14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Sabıka temiz kağıdı</w:t>
      </w:r>
      <w:r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AF5DA2">
        <w:rPr>
          <w:rFonts w:asciiTheme="minorBidi" w:hAnsiTheme="minorBidi"/>
          <w:sz w:val="18"/>
          <w:szCs w:val="18"/>
          <w:lang w:val="tr-TR"/>
        </w:rPr>
        <w:t>Üzerinde arşivlenmiş sab</w:t>
      </w:r>
      <w:r>
        <w:rPr>
          <w:rFonts w:asciiTheme="minorBidi" w:hAnsiTheme="minorBidi"/>
          <w:sz w:val="18"/>
          <w:szCs w:val="18"/>
          <w:lang w:val="tr-TR"/>
        </w:rPr>
        <w:t>ıka kaydı yoktur ibaresi olacak)</w:t>
      </w:r>
    </w:p>
    <w:p w:rsidR="00AF5DA2" w:rsidRPr="00E727F4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u w:val="single"/>
          <w:lang w:val="tr-TR"/>
        </w:rPr>
        <w:t>LÜTFEN DİKKAT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(a)   Vize ücreti iade edilmez.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(c)</w:t>
      </w: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   Yukarıdaki genel bir liste olup, durumunuza göre ek belgeler de getirmeniz istenebilir. </w:t>
      </w:r>
    </w:p>
    <w:p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</w:p>
    <w:p w:rsidR="00AF5DA2" w:rsidRPr="00AF5DA2" w:rsidRDefault="00AF5DA2" w:rsidP="00AF5DA2">
      <w:pPr>
        <w:spacing w:after="0"/>
        <w:rPr>
          <w:rFonts w:asciiTheme="minorBidi" w:hAnsiTheme="minorBidi"/>
          <w:b/>
          <w:sz w:val="18"/>
          <w:szCs w:val="18"/>
          <w:u w:val="single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u w:val="single"/>
          <w:lang w:val="tr-TR"/>
        </w:rPr>
        <w:t>Vize harcının (100CAD) ödeneceği hesap bilgileri:</w:t>
      </w:r>
    </w:p>
    <w:p w:rsidR="00AF5DA2" w:rsidRPr="00AF5DA2" w:rsidRDefault="00AF5DA2" w:rsidP="00AF5DA2">
      <w:pPr>
        <w:spacing w:after="0"/>
        <w:rPr>
          <w:rFonts w:asciiTheme="minorBidi" w:hAnsiTheme="minorBidi"/>
          <w:color w:val="000000"/>
          <w:sz w:val="18"/>
          <w:szCs w:val="18"/>
          <w:shd w:val="clear" w:color="auto" w:fill="FFFFFF"/>
          <w:lang w:val="it-IT"/>
        </w:rPr>
      </w:pPr>
      <w:r w:rsidRPr="00AF5DA2">
        <w:rPr>
          <w:rFonts w:asciiTheme="minorBidi" w:hAnsiTheme="minorBidi"/>
          <w:color w:val="000000"/>
          <w:sz w:val="18"/>
          <w:szCs w:val="18"/>
          <w:shd w:val="clear" w:color="auto" w:fill="FFFFFF"/>
          <w:lang w:val="it-IT"/>
        </w:rPr>
        <w:t>Garanti Bankasi Cankaya/Ankara Subesi Hesap No: 181-9091287 CAD Hesabi</w:t>
      </w:r>
    </w:p>
    <w:p w:rsidR="00AF5DA2" w:rsidRPr="00AF5DA2" w:rsidRDefault="00067A50" w:rsidP="00AF5DA2">
      <w:pPr>
        <w:rPr>
          <w:rStyle w:val="Gl"/>
          <w:rFonts w:asciiTheme="minorBidi" w:hAnsiTheme="minorBidi"/>
          <w:b w:val="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195649</wp:posOffset>
                </wp:positionV>
                <wp:extent cx="6733540" cy="1624913"/>
                <wp:effectExtent l="0" t="0" r="1016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624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067A50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067A50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824FB9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tr-TR"/>
                              </w:rPr>
                            </w:pPr>
                          </w:p>
                          <w:p w:rsidR="00971A3A" w:rsidRPr="00067A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067A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067A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bookmarkEnd w:id="0"/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2.9pt;margin-top:15.4pt;width:530.2pt;height:1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">
                <v:textbox>
                  <w:txbxContent>
                    <w:p w:rsidR="00E20043" w:rsidRPr="00067A50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067A50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E20043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6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824FB9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tr-TR"/>
                        </w:rPr>
                      </w:pPr>
                    </w:p>
                    <w:p w:rsidR="00971A3A" w:rsidRPr="00067A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067A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067A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DA2" w:rsidRPr="00AF5DA2">
        <w:rPr>
          <w:rStyle w:val="Gl"/>
          <w:rFonts w:asciiTheme="minorBidi" w:hAnsiTheme="minorBidi"/>
          <w:color w:val="000000"/>
          <w:sz w:val="18"/>
          <w:szCs w:val="18"/>
          <w:shd w:val="clear" w:color="auto" w:fill="FFFFFF"/>
        </w:rPr>
        <w:t>IBAN: TR35 0006 2000 1810 0009 0912 87</w:t>
      </w:r>
    </w:p>
    <w:p w:rsidR="00824FB9" w:rsidRPr="00824FB9" w:rsidRDefault="00824FB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</w:p>
    <w:sectPr w:rsidR="00824FB9" w:rsidRPr="00824FB9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48" w:rsidRDefault="00556648" w:rsidP="005D4C4A">
      <w:pPr>
        <w:spacing w:after="0" w:line="240" w:lineRule="auto"/>
      </w:pPr>
      <w:r>
        <w:separator/>
      </w:r>
    </w:p>
  </w:endnote>
  <w:endnote w:type="continuationSeparator" w:id="0">
    <w:p w:rsidR="00556648" w:rsidRDefault="00556648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48" w:rsidRDefault="00556648" w:rsidP="005D4C4A">
      <w:pPr>
        <w:spacing w:after="0" w:line="240" w:lineRule="auto"/>
      </w:pPr>
      <w:r>
        <w:separator/>
      </w:r>
    </w:p>
  </w:footnote>
  <w:footnote w:type="continuationSeparator" w:id="0">
    <w:p w:rsidR="00556648" w:rsidRDefault="00556648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154A5"/>
    <w:rsid w:val="00067A50"/>
    <w:rsid w:val="00087E4E"/>
    <w:rsid w:val="000A2859"/>
    <w:rsid w:val="000B5186"/>
    <w:rsid w:val="000C2D05"/>
    <w:rsid w:val="0012065C"/>
    <w:rsid w:val="00192973"/>
    <w:rsid w:val="001A60B4"/>
    <w:rsid w:val="001C31AB"/>
    <w:rsid w:val="00200029"/>
    <w:rsid w:val="002744EA"/>
    <w:rsid w:val="003331F3"/>
    <w:rsid w:val="00333DA6"/>
    <w:rsid w:val="003B68CA"/>
    <w:rsid w:val="004252CD"/>
    <w:rsid w:val="00442692"/>
    <w:rsid w:val="00472562"/>
    <w:rsid w:val="004D6447"/>
    <w:rsid w:val="004E177F"/>
    <w:rsid w:val="004F410A"/>
    <w:rsid w:val="005160FA"/>
    <w:rsid w:val="005323FB"/>
    <w:rsid w:val="00534B56"/>
    <w:rsid w:val="00556648"/>
    <w:rsid w:val="0055740A"/>
    <w:rsid w:val="00571471"/>
    <w:rsid w:val="005817E8"/>
    <w:rsid w:val="005B3C0D"/>
    <w:rsid w:val="005B5EF4"/>
    <w:rsid w:val="005D4C4A"/>
    <w:rsid w:val="0061671B"/>
    <w:rsid w:val="00633D13"/>
    <w:rsid w:val="00646E37"/>
    <w:rsid w:val="006A2766"/>
    <w:rsid w:val="00746E40"/>
    <w:rsid w:val="00764051"/>
    <w:rsid w:val="00771575"/>
    <w:rsid w:val="00797814"/>
    <w:rsid w:val="007B4EAA"/>
    <w:rsid w:val="007D37BD"/>
    <w:rsid w:val="007E6C8E"/>
    <w:rsid w:val="00824FB9"/>
    <w:rsid w:val="00825553"/>
    <w:rsid w:val="008E683E"/>
    <w:rsid w:val="00907E03"/>
    <w:rsid w:val="00966E53"/>
    <w:rsid w:val="00971A3A"/>
    <w:rsid w:val="0098059D"/>
    <w:rsid w:val="009C0557"/>
    <w:rsid w:val="009C2001"/>
    <w:rsid w:val="009E18B7"/>
    <w:rsid w:val="009F1460"/>
    <w:rsid w:val="009F231C"/>
    <w:rsid w:val="00A0182C"/>
    <w:rsid w:val="00A13783"/>
    <w:rsid w:val="00A21DB0"/>
    <w:rsid w:val="00A254E8"/>
    <w:rsid w:val="00A301EA"/>
    <w:rsid w:val="00A858FF"/>
    <w:rsid w:val="00AB3E7A"/>
    <w:rsid w:val="00AE7DDC"/>
    <w:rsid w:val="00AF14FC"/>
    <w:rsid w:val="00AF5DA2"/>
    <w:rsid w:val="00B21466"/>
    <w:rsid w:val="00B27369"/>
    <w:rsid w:val="00B33C94"/>
    <w:rsid w:val="00BC0373"/>
    <w:rsid w:val="00BF578E"/>
    <w:rsid w:val="00C266B2"/>
    <w:rsid w:val="00C365FF"/>
    <w:rsid w:val="00C4585C"/>
    <w:rsid w:val="00C611AC"/>
    <w:rsid w:val="00C75E49"/>
    <w:rsid w:val="00CB6283"/>
    <w:rsid w:val="00CF32F5"/>
    <w:rsid w:val="00CF485E"/>
    <w:rsid w:val="00D1156F"/>
    <w:rsid w:val="00D43F80"/>
    <w:rsid w:val="00D81680"/>
    <w:rsid w:val="00DD55E5"/>
    <w:rsid w:val="00E20043"/>
    <w:rsid w:val="00E3429E"/>
    <w:rsid w:val="00E37763"/>
    <w:rsid w:val="00E727F4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  <w:style w:type="character" w:styleId="Gl">
    <w:name w:val="Strong"/>
    <w:basedOn w:val="VarsaylanParagrafYazTipi"/>
    <w:uiPriority w:val="22"/>
    <w:qFormat/>
    <w:rsid w:val="00AF5D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  <w:style w:type="character" w:styleId="Gl">
    <w:name w:val="Strong"/>
    <w:basedOn w:val="VarsaylanParagrafYazTipi"/>
    <w:uiPriority w:val="22"/>
    <w:qFormat/>
    <w:rsid w:val="00AF5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zekola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044C-5729-4E16-A1FE-90C38326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Kanada Vizesi Gerekli Evraklar</cp:keywords>
  <cp:lastModifiedBy>Emmet</cp:lastModifiedBy>
  <cp:revision>2</cp:revision>
  <cp:lastPrinted>2015-03-18T11:15:00Z</cp:lastPrinted>
  <dcterms:created xsi:type="dcterms:W3CDTF">2015-03-27T22:32:00Z</dcterms:created>
  <dcterms:modified xsi:type="dcterms:W3CDTF">2015-03-27T22:32:00Z</dcterms:modified>
</cp:coreProperties>
</file>